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60" w:rsidRPr="00241F34" w:rsidRDefault="008B7360" w:rsidP="008B2881">
      <w:pPr>
        <w:ind w:firstLine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</w:t>
      </w:r>
      <w:bookmarkStart w:id="0" w:name="_GoBack"/>
      <w:bookmarkEnd w:id="0"/>
      <w:r>
        <w:rPr>
          <w:b/>
          <w:bCs/>
          <w:sz w:val="32"/>
          <w:szCs w:val="32"/>
        </w:rPr>
        <w:t>’occasione perduta</w:t>
      </w:r>
    </w:p>
    <w:p w:rsidR="00241F34" w:rsidRDefault="00241F34" w:rsidP="008B2881">
      <w:pPr>
        <w:ind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1</w:t>
      </w:r>
      <w:r w:rsidR="008B7360">
        <w:t>3</w:t>
      </w:r>
      <w:r>
        <w:t>0621</w:t>
      </w:r>
    </w:p>
    <w:p w:rsidR="00241F34" w:rsidRDefault="00241F34" w:rsidP="008B2881">
      <w:pPr>
        <w:ind w:firstLine="284"/>
      </w:pPr>
    </w:p>
    <w:p w:rsidR="00241F34" w:rsidRPr="009D3E2D" w:rsidRDefault="00F26139" w:rsidP="008B2881">
      <w:pPr>
        <w:ind w:firstLine="284"/>
        <w:rPr>
          <w:i/>
          <w:iCs/>
        </w:rPr>
      </w:pPr>
      <w:r>
        <w:rPr>
          <w:i/>
          <w:iCs/>
        </w:rPr>
        <w:t xml:space="preserve">Secondo il </w:t>
      </w:r>
      <w:r w:rsidRPr="00F26139">
        <w:t>codice evolutivo</w:t>
      </w:r>
      <w:r>
        <w:rPr>
          <w:i/>
          <w:iCs/>
        </w:rPr>
        <w:t>, che nulla ha a che vedere con quello di procedura penale e s</w:t>
      </w:r>
      <w:r w:rsidRPr="009D3E2D">
        <w:rPr>
          <w:i/>
          <w:iCs/>
        </w:rPr>
        <w:t xml:space="preserve">enza mancare di riguardo </w:t>
      </w:r>
      <w:r>
        <w:rPr>
          <w:i/>
          <w:iCs/>
        </w:rPr>
        <w:t>nei confronti del dolore delle persone coinvolte</w:t>
      </w:r>
      <w:r w:rsidRPr="009D3E2D">
        <w:rPr>
          <w:i/>
          <w:iCs/>
        </w:rPr>
        <w:t xml:space="preserve">, c’è un Mottarone utile </w:t>
      </w:r>
      <w:r>
        <w:rPr>
          <w:i/>
          <w:iCs/>
        </w:rPr>
        <w:t xml:space="preserve">forse a </w:t>
      </w:r>
      <w:r w:rsidRPr="009D3E2D">
        <w:t>tutti</w:t>
      </w:r>
      <w:r>
        <w:t>.</w:t>
      </w:r>
    </w:p>
    <w:p w:rsidR="009D3E2D" w:rsidRDefault="009D3E2D" w:rsidP="008B2881">
      <w:pPr>
        <w:ind w:firstLine="284"/>
      </w:pPr>
    </w:p>
    <w:p w:rsidR="00F90BF6" w:rsidRPr="00F90BF6" w:rsidRDefault="00F90BF6" w:rsidP="008B2881">
      <w:pPr>
        <w:ind w:firstLine="284"/>
        <w:rPr>
          <w:b/>
          <w:bCs/>
        </w:rPr>
      </w:pPr>
      <w:r w:rsidRPr="00F90BF6">
        <w:rPr>
          <w:b/>
          <w:bCs/>
        </w:rPr>
        <w:t>L’indice</w:t>
      </w:r>
      <w:r w:rsidR="00C345E4">
        <w:rPr>
          <w:b/>
          <w:bCs/>
        </w:rPr>
        <w:t xml:space="preserve"> o l’accusa</w:t>
      </w:r>
    </w:p>
    <w:p w:rsidR="00B931A1" w:rsidRDefault="00C345E4" w:rsidP="008B2881">
      <w:pPr>
        <w:ind w:firstLine="284"/>
      </w:pPr>
      <w:r>
        <w:t>G</w:t>
      </w:r>
      <w:r w:rsidR="009D3E2D">
        <w:t>iornalisti</w:t>
      </w:r>
      <w:r>
        <w:t xml:space="preserve">, specialisti, esperti </w:t>
      </w:r>
      <w:r w:rsidR="009D3E2D">
        <w:t>non hanno detto nulla in merito. Passato il lungo fatto di cron</w:t>
      </w:r>
      <w:r w:rsidR="00226BC0">
        <w:t>a</w:t>
      </w:r>
      <w:r w:rsidR="009D3E2D">
        <w:t>ca, da</w:t>
      </w:r>
      <w:r w:rsidR="009911F0">
        <w:t>i</w:t>
      </w:r>
      <w:r w:rsidR="009D3E2D">
        <w:t xml:space="preserve"> </w:t>
      </w:r>
      <w:r w:rsidR="009911F0">
        <w:t>media,</w:t>
      </w:r>
      <w:r w:rsidR="009D3E2D">
        <w:t xml:space="preserve"> nessuno</w:t>
      </w:r>
      <w:r w:rsidR="009911F0">
        <w:t xml:space="preserve">(?) </w:t>
      </w:r>
      <w:r w:rsidR="009D3E2D">
        <w:t xml:space="preserve">spunto che </w:t>
      </w:r>
      <w:r w:rsidR="009911F0">
        <w:t>prendesse in esame</w:t>
      </w:r>
      <w:r w:rsidR="009D3E2D">
        <w:t xml:space="preserve"> la natura </w:t>
      </w:r>
      <w:r w:rsidR="009911F0">
        <w:t xml:space="preserve">e il </w:t>
      </w:r>
      <w:r w:rsidR="009911F0">
        <w:t xml:space="preserve">comportamento </w:t>
      </w:r>
      <w:r w:rsidR="009D3E2D">
        <w:t xml:space="preserve">di noi tutti. </w:t>
      </w:r>
      <w:r w:rsidR="009911F0">
        <w:t>Solo qualche</w:t>
      </w:r>
      <w:r w:rsidR="00B931A1">
        <w:t xml:space="preserve"> fuggevole</w:t>
      </w:r>
      <w:r>
        <w:t xml:space="preserve"> accenno </w:t>
      </w:r>
      <w:r w:rsidR="009D3E2D">
        <w:t>relativo all</w:t>
      </w:r>
      <w:r w:rsidR="00B931A1">
        <w:t>’</w:t>
      </w:r>
      <w:r w:rsidR="009911F0">
        <w:t xml:space="preserve">avidità, </w:t>
      </w:r>
      <w:r w:rsidR="00B931A1">
        <w:t xml:space="preserve">alla </w:t>
      </w:r>
      <w:r w:rsidR="009911F0">
        <w:t xml:space="preserve">superficialità, </w:t>
      </w:r>
      <w:r w:rsidR="00B931A1">
        <w:t>all’</w:t>
      </w:r>
      <w:r w:rsidR="009911F0">
        <w:t>improvvisazione</w:t>
      </w:r>
      <w:r w:rsidR="00B931A1">
        <w:t>.</w:t>
      </w:r>
      <w:r w:rsidR="009D3E2D">
        <w:t xml:space="preserve"> </w:t>
      </w:r>
      <w:r w:rsidR="00B931A1">
        <w:t>C</w:t>
      </w:r>
      <w:r w:rsidR="009D3E2D">
        <w:t>ronaca, sdegno, demonizzazione e presa di distanza</w:t>
      </w:r>
      <w:r w:rsidR="00B931A1">
        <w:t xml:space="preserve"> hanno comprensibilmente preso la scena di quei giorni</w:t>
      </w:r>
      <w:r w:rsidR="009D3E2D">
        <w:t xml:space="preserve">. </w:t>
      </w:r>
    </w:p>
    <w:p w:rsidR="009D3E2D" w:rsidRDefault="009D3E2D" w:rsidP="008B2881">
      <w:pPr>
        <w:ind w:firstLine="284"/>
      </w:pPr>
      <w:r>
        <w:t>Tutto legittimo</w:t>
      </w:r>
      <w:r w:rsidR="00B931A1">
        <w:t>. M</w:t>
      </w:r>
      <w:r>
        <w:t xml:space="preserve">a anche bastante a mantenere inalterato l’humus necessario affinché </w:t>
      </w:r>
      <w:r w:rsidR="00C345E4">
        <w:t>pari eventi</w:t>
      </w:r>
      <w:r>
        <w:t xml:space="preserve"> certamente si ripet</w:t>
      </w:r>
      <w:r w:rsidR="00C345E4">
        <w:t>ano</w:t>
      </w:r>
      <w:r>
        <w:t xml:space="preserve">. </w:t>
      </w:r>
      <w:r w:rsidR="00B931A1">
        <w:t>E n</w:t>
      </w:r>
      <w:r w:rsidR="00C345E4">
        <w:t>on mi riferisco al forchettone risparmiatore di denaro prima e sperperatore di vite poi. Piuttosto alla consolidata ignavia che alberga in noi, mai sufficientemente combattuta dalle consapevolezze che, quantomeno, ne ridurrebbero l</w:t>
      </w:r>
      <w:r w:rsidR="00B931A1">
        <w:t xml:space="preserve">’invasiva </w:t>
      </w:r>
      <w:r w:rsidR="00C345E4">
        <w:t>portata.</w:t>
      </w:r>
      <w:r w:rsidR="00B931A1">
        <w:t xml:space="preserve"> </w:t>
      </w:r>
      <w:r w:rsidR="00FC7843">
        <w:t>Ed è su queste che vorrei portare l’attenzione.</w:t>
      </w:r>
    </w:p>
    <w:p w:rsidR="00226BC0" w:rsidRDefault="00C345E4" w:rsidP="008B2881">
      <w:pPr>
        <w:ind w:firstLine="284"/>
      </w:pPr>
      <w:r>
        <w:t>Dopo la cabina precipitata, c</w:t>
      </w:r>
      <w:r w:rsidR="00226BC0">
        <w:t>ome in una f</w:t>
      </w:r>
      <w:r w:rsidR="009D3E2D">
        <w:t>iera della competizione</w:t>
      </w:r>
      <w:r w:rsidR="00FC7843">
        <w:t>,</w:t>
      </w:r>
      <w:r w:rsidR="009D3E2D">
        <w:t xml:space="preserve"> non abbiamo perso l’occasione per </w:t>
      </w:r>
      <w:r w:rsidR="00EC07F1">
        <w:t>superare</w:t>
      </w:r>
      <w:r w:rsidR="00226BC0">
        <w:t xml:space="preserve"> chi è inciampato in uno dei buchi neri </w:t>
      </w:r>
      <w:r w:rsidR="00B931A1">
        <w:t>della sorte</w:t>
      </w:r>
      <w:r w:rsidR="00226BC0">
        <w:t xml:space="preserve">. </w:t>
      </w:r>
      <w:r w:rsidR="00FC7843">
        <w:t xml:space="preserve">(Voragini oscure che non rispettano le leggi umane per scegliere dove e come nascondersi davanti al nostro passo). </w:t>
      </w:r>
      <w:r w:rsidR="0014547E">
        <w:t xml:space="preserve">Quale occasione migliore per espiare o anche solo dimenticare i nostri peccati? </w:t>
      </w:r>
      <w:r w:rsidR="00EC07F1">
        <w:t xml:space="preserve">La </w:t>
      </w:r>
      <w:proofErr w:type="spellStart"/>
      <w:r w:rsidR="00EC07F1">
        <w:t>curtucc</w:t>
      </w:r>
      <w:r w:rsidR="00FC7843">
        <w:t>e</w:t>
      </w:r>
      <w:r w:rsidR="00EC07F1">
        <w:t>ra</w:t>
      </w:r>
      <w:proofErr w:type="spellEnd"/>
      <w:r w:rsidR="00EC07F1">
        <w:t xml:space="preserve"> della nostra buona e giusta immagine di noi </w:t>
      </w:r>
      <w:r w:rsidR="00FC7843">
        <w:t xml:space="preserve">stessi </w:t>
      </w:r>
      <w:r w:rsidR="00EC07F1">
        <w:t xml:space="preserve">si è svuotata. </w:t>
      </w:r>
      <w:r w:rsidR="00FC7843">
        <w:t xml:space="preserve">Con le pistole fumanti si siamo sentiti nel giusto. </w:t>
      </w:r>
      <w:r w:rsidR="00226BC0">
        <w:t xml:space="preserve">Ci siamo pienamente ritenuti in diritto di </w:t>
      </w:r>
      <w:r w:rsidR="0014547E">
        <w:t>sparare</w:t>
      </w:r>
      <w:r w:rsidR="00226BC0">
        <w:t xml:space="preserve"> </w:t>
      </w:r>
      <w:r w:rsidR="0014547E">
        <w:t xml:space="preserve">sul </w:t>
      </w:r>
      <w:r w:rsidR="00226BC0">
        <w:t>sacr</w:t>
      </w:r>
      <w:r w:rsidR="0014547E">
        <w:t>o</w:t>
      </w:r>
      <w:r w:rsidR="00226BC0">
        <w:t xml:space="preserve"> </w:t>
      </w:r>
      <w:r w:rsidR="0014547E">
        <w:t>–</w:t>
      </w:r>
      <w:r w:rsidR="00FC7843">
        <w:t xml:space="preserve"> </w:t>
      </w:r>
      <w:r w:rsidR="0014547E">
        <w:t>nessuno sarebbe riuscito a sottrar</w:t>
      </w:r>
      <w:r w:rsidR="00FC7843">
        <w:t>re le vittime</w:t>
      </w:r>
      <w:r w:rsidR="0014547E">
        <w:t xml:space="preserve"> al </w:t>
      </w:r>
      <w:r w:rsidR="00FC7843">
        <w:t>loro</w:t>
      </w:r>
      <w:r w:rsidR="0014547E">
        <w:t xml:space="preserve"> destino – </w:t>
      </w:r>
      <w:r w:rsidR="009D3E2D">
        <w:t>capro espiatorio</w:t>
      </w:r>
      <w:r w:rsidR="00226BC0">
        <w:t xml:space="preserve">. Ci siamo ritenuti in diritto di </w:t>
      </w:r>
      <w:r w:rsidR="009D3E2D">
        <w:t>ucci</w:t>
      </w:r>
      <w:r w:rsidR="00226BC0">
        <w:t>der</w:t>
      </w:r>
      <w:r w:rsidR="00FC7843">
        <w:t>e</w:t>
      </w:r>
      <w:r w:rsidR="00226BC0">
        <w:t xml:space="preserve">, seppur solo simbolicamente, perché circostanze culturali e occasionali ci hanno impedito il linciaggio sanguinante e truculento, dal quale, altrimenti, niente e nessuno </w:t>
      </w:r>
      <w:r w:rsidR="00FC7843">
        <w:t>ce lo avrebbe impedit</w:t>
      </w:r>
      <w:r w:rsidR="00226BC0">
        <w:t xml:space="preserve">o. </w:t>
      </w:r>
      <w:r w:rsidR="009D3E2D">
        <w:t xml:space="preserve"> </w:t>
      </w:r>
    </w:p>
    <w:p w:rsidR="00FC7843" w:rsidRDefault="008A5991" w:rsidP="008B2881">
      <w:pPr>
        <w:ind w:firstLine="284"/>
      </w:pPr>
      <w:r>
        <w:t>Tutti noi, s</w:t>
      </w:r>
      <w:r w:rsidR="009D3E2D">
        <w:t xml:space="preserve">ull’altare </w:t>
      </w:r>
      <w:r>
        <w:t>di una</w:t>
      </w:r>
      <w:r w:rsidR="009D3E2D">
        <w:t xml:space="preserve"> falsa immunità da</w:t>
      </w:r>
      <w:r w:rsidR="00226BC0">
        <w:t xml:space="preserve">l commettere tanto </w:t>
      </w:r>
      <w:r w:rsidR="009D3E2D">
        <w:t>orrore</w:t>
      </w:r>
      <w:r>
        <w:t>,</w:t>
      </w:r>
      <w:r w:rsidR="009D3E2D">
        <w:t xml:space="preserve"> </w:t>
      </w:r>
      <w:r>
        <w:t>ci siamo</w:t>
      </w:r>
      <w:r w:rsidR="00226BC0">
        <w:t xml:space="preserve"> comportat</w:t>
      </w:r>
      <w:r>
        <w:t>i da forcaioli</w:t>
      </w:r>
      <w:r w:rsidR="00226BC0">
        <w:t xml:space="preserve">, </w:t>
      </w:r>
      <w:r>
        <w:t>abbiamo</w:t>
      </w:r>
      <w:r w:rsidR="00226BC0">
        <w:t xml:space="preserve"> pensato e agito </w:t>
      </w:r>
      <w:r w:rsidR="009D3E2D">
        <w:t>come se mai e poi mai avr</w:t>
      </w:r>
      <w:r w:rsidR="00226BC0">
        <w:t>e</w:t>
      </w:r>
      <w:r>
        <w:t>mmo</w:t>
      </w:r>
      <w:r w:rsidR="009D3E2D">
        <w:t xml:space="preserve"> commesso tanto.</w:t>
      </w:r>
      <w:r w:rsidR="00653051">
        <w:t xml:space="preserve"> </w:t>
      </w:r>
    </w:p>
    <w:p w:rsidR="009D3E2D" w:rsidRDefault="00FC7843" w:rsidP="008B2881">
      <w:pPr>
        <w:ind w:firstLine="284"/>
      </w:pPr>
      <w:r>
        <w:t>Il punto è se q</w:t>
      </w:r>
      <w:r w:rsidR="008A5991">
        <w:t xml:space="preserve">ualcuno si </w:t>
      </w:r>
      <w:r>
        <w:t>sia</w:t>
      </w:r>
      <w:r w:rsidR="008A5991">
        <w:t xml:space="preserve"> dato premura di riconoscere </w:t>
      </w:r>
      <w:r w:rsidR="00ED25BA">
        <w:t xml:space="preserve">nella propria biografia </w:t>
      </w:r>
      <w:r>
        <w:t xml:space="preserve">pari comportamenti e scelte, </w:t>
      </w:r>
      <w:r w:rsidR="00ED25BA">
        <w:t xml:space="preserve">altrettanta leggerezza e sottovalutazione del rischio? Se </w:t>
      </w:r>
      <w:r w:rsidR="00396B59">
        <w:t>“</w:t>
      </w:r>
      <w:r w:rsidR="00ED25BA">
        <w:t xml:space="preserve">nessuno di noi lo ha fatto”, </w:t>
      </w:r>
      <w:r w:rsidR="00396B59">
        <w:t xml:space="preserve">ergendoci a inquisitori e boia, </w:t>
      </w:r>
      <w:r w:rsidR="00ED25BA">
        <w:t>a</w:t>
      </w:r>
      <w:r w:rsidR="009D3E2D">
        <w:t>bbiamo dato il</w:t>
      </w:r>
      <w:r w:rsidR="00441E63">
        <w:t xml:space="preserve"> </w:t>
      </w:r>
      <w:r w:rsidR="009D3E2D">
        <w:t>peggior esempio ai nostri figli, la peggiore educazione</w:t>
      </w:r>
      <w:r w:rsidR="00653051">
        <w:t>.</w:t>
      </w:r>
      <w:r w:rsidR="008A5991">
        <w:t xml:space="preserve"> </w:t>
      </w:r>
      <w:r w:rsidR="00653051">
        <w:t xml:space="preserve"> </w:t>
      </w:r>
    </w:p>
    <w:p w:rsidR="009D3E2D" w:rsidRDefault="00ED25BA" w:rsidP="008B2881">
      <w:pPr>
        <w:ind w:firstLine="284"/>
      </w:pPr>
      <w:r>
        <w:t>Ma</w:t>
      </w:r>
      <w:r w:rsidR="00B75AA0">
        <w:t>,</w:t>
      </w:r>
      <w:r>
        <w:t xml:space="preserve"> </w:t>
      </w:r>
      <w:r w:rsidR="00B75AA0">
        <w:t>indicando il colpevole</w:t>
      </w:r>
      <w:r w:rsidR="00B75AA0">
        <w:t xml:space="preserve">, </w:t>
      </w:r>
      <w:r>
        <w:t>n</w:t>
      </w:r>
      <w:r w:rsidR="009D3E2D">
        <w:t>on ci salveremo</w:t>
      </w:r>
      <w:r>
        <w:t xml:space="preserve"> </w:t>
      </w:r>
      <w:r w:rsidR="00653051">
        <w:t>da</w:t>
      </w:r>
      <w:r w:rsidR="00711976">
        <w:t>ll’orrore</w:t>
      </w:r>
      <w:r w:rsidR="00653051">
        <w:t xml:space="preserve"> che </w:t>
      </w:r>
      <w:r w:rsidR="00711976">
        <w:t>nascondiamo a noi stessi</w:t>
      </w:r>
      <w:r>
        <w:t xml:space="preserve">, pronto a </w:t>
      </w:r>
      <w:r w:rsidR="00B75AA0">
        <w:t>librarsi</w:t>
      </w:r>
      <w:r>
        <w:t xml:space="preserve"> alla prima circostanza opportuna. </w:t>
      </w:r>
      <w:r w:rsidR="009D3E2D" w:rsidRPr="00711976">
        <w:rPr>
          <w:i/>
          <w:iCs/>
        </w:rPr>
        <w:t>Scagli la prima pietra</w:t>
      </w:r>
      <w:r w:rsidR="009D3E2D">
        <w:t xml:space="preserve"> non è solo un bel modo </w:t>
      </w:r>
      <w:r w:rsidR="00C345E4">
        <w:t xml:space="preserve">di </w:t>
      </w:r>
      <w:r w:rsidR="009D3E2D">
        <w:t xml:space="preserve">dire che siamo identici davanti a equipollente contesto, ma è l’indicazione di una via evolutiva che </w:t>
      </w:r>
      <w:r w:rsidR="00711976">
        <w:t xml:space="preserve">ha </w:t>
      </w:r>
      <w:r w:rsidR="009D3E2D">
        <w:t>come fine l’equilibrio, l’invulnerabilità, la forza, il benessere, la felicità individuale e quindi sociale.</w:t>
      </w:r>
      <w:r w:rsidR="00711976">
        <w:t xml:space="preserve"> </w:t>
      </w:r>
    </w:p>
    <w:p w:rsidR="00355C0F" w:rsidRDefault="00355C0F" w:rsidP="008B2881">
      <w:pPr>
        <w:ind w:firstLine="284"/>
      </w:pPr>
    </w:p>
    <w:p w:rsidR="00355C0F" w:rsidRDefault="00355C0F" w:rsidP="00355C0F">
      <w:pPr>
        <w:ind w:firstLine="284"/>
        <w:rPr>
          <w:b/>
          <w:bCs/>
        </w:rPr>
      </w:pPr>
      <w:r w:rsidRPr="00F90BF6">
        <w:rPr>
          <w:b/>
          <w:bCs/>
        </w:rPr>
        <w:t>Il pollice</w:t>
      </w:r>
      <w:r>
        <w:rPr>
          <w:b/>
          <w:bCs/>
        </w:rPr>
        <w:t xml:space="preserve"> o la consapevolezza</w:t>
      </w:r>
    </w:p>
    <w:p w:rsidR="00711976" w:rsidRPr="00355C0F" w:rsidRDefault="00711976" w:rsidP="00355C0F">
      <w:pPr>
        <w:ind w:firstLine="284"/>
        <w:rPr>
          <w:b/>
          <w:bCs/>
        </w:rPr>
      </w:pPr>
      <w:r>
        <w:t xml:space="preserve">Identificarsi con il mattatore che attribuisce </w:t>
      </w:r>
      <w:r w:rsidR="00B76963">
        <w:t>colpa</w:t>
      </w:r>
      <w:r w:rsidR="009D3E2D">
        <w:t xml:space="preserve"> e </w:t>
      </w:r>
      <w:r>
        <w:t>definitiv</w:t>
      </w:r>
      <w:r w:rsidR="00B76963">
        <w:t xml:space="preserve">a sentenza </w:t>
      </w:r>
      <w:r>
        <w:t xml:space="preserve">comporta l’impossibilità di vedere l’altro in noi. Implica l’impossibilità di riconoscere il comportamento </w:t>
      </w:r>
      <w:r w:rsidR="00355C0F" w:rsidRPr="00355C0F">
        <w:rPr>
          <w:i/>
          <w:iCs/>
        </w:rPr>
        <w:t>identico</w:t>
      </w:r>
      <w:r>
        <w:t xml:space="preserve"> </w:t>
      </w:r>
      <w:r w:rsidR="00B76963" w:rsidRPr="00B76963">
        <w:t>tra</w:t>
      </w:r>
      <w:r w:rsidRPr="00B76963">
        <w:t xml:space="preserve"> individu</w:t>
      </w:r>
      <w:r w:rsidR="00B76963" w:rsidRPr="00B76963">
        <w:t>i</w:t>
      </w:r>
      <w:r>
        <w:t xml:space="preserve"> dominat</w:t>
      </w:r>
      <w:r w:rsidR="00B76963">
        <w:t xml:space="preserve">i, identificati nel proprio </w:t>
      </w:r>
      <w:r>
        <w:t xml:space="preserve">io. Implica l’arroganza di essere </w:t>
      </w:r>
      <w:r w:rsidR="00B76963">
        <w:t>altro da altri</w:t>
      </w:r>
      <w:r>
        <w:t>.</w:t>
      </w:r>
    </w:p>
    <w:p w:rsidR="00CC2992" w:rsidRDefault="00355C0F" w:rsidP="00355C0F">
      <w:pPr>
        <w:ind w:firstLine="284"/>
      </w:pPr>
      <w:r>
        <w:lastRenderedPageBreak/>
        <w:t>È una superbia</w:t>
      </w:r>
      <w:r w:rsidR="00711976">
        <w:t xml:space="preserve"> di cui non vediamo l’infernale costo</w:t>
      </w:r>
      <w:r>
        <w:t>:</w:t>
      </w:r>
      <w:r w:rsidR="00711976">
        <w:t xml:space="preserve"> </w:t>
      </w:r>
      <w:r>
        <w:t>q</w:t>
      </w:r>
      <w:r w:rsidR="00711976">
        <w:t>uello di mantenere noi stessi entro l’ottuso e cupo involucro dell’ego, maestro di vizi capitali in qualunque forma ci capiti di esserne devoti dipendenti.</w:t>
      </w:r>
    </w:p>
    <w:p w:rsidR="00537B65" w:rsidRDefault="00F90BF6" w:rsidP="008B2881">
      <w:pPr>
        <w:ind w:firstLine="284"/>
      </w:pPr>
      <w:r>
        <w:t>M</w:t>
      </w:r>
      <w:r w:rsidR="009D3E2D">
        <w:t>a</w:t>
      </w:r>
      <w:r w:rsidR="00B77774">
        <w:t xml:space="preserve">, anche in questa </w:t>
      </w:r>
      <w:r w:rsidR="00537B65">
        <w:t xml:space="preserve">vicenda alpina, </w:t>
      </w:r>
      <w:r w:rsidR="009D3E2D">
        <w:t>solidarietà ed educazione</w:t>
      </w:r>
      <w:r>
        <w:t xml:space="preserve"> erano possibil</w:t>
      </w:r>
      <w:r w:rsidR="00C345E4">
        <w:t>i</w:t>
      </w:r>
      <w:r>
        <w:t xml:space="preserve">. Anche in questa </w:t>
      </w:r>
      <w:proofErr w:type="spellStart"/>
      <w:r>
        <w:t>forchettonica</w:t>
      </w:r>
      <w:proofErr w:type="spellEnd"/>
      <w:r>
        <w:t xml:space="preserve"> e tragica circostanza non era improprio né offensivo osservare che, come loro</w:t>
      </w:r>
      <w:r w:rsidR="00537B65">
        <w:t>, i responsabili</w:t>
      </w:r>
      <w:r w:rsidR="00355C0F">
        <w:t xml:space="preserve"> dei fatti</w:t>
      </w:r>
      <w:r w:rsidR="00537B65">
        <w:t xml:space="preserve">, </w:t>
      </w:r>
      <w:r>
        <w:t>facciamo noi</w:t>
      </w:r>
      <w:r w:rsidR="00537B65">
        <w:t>;</w:t>
      </w:r>
      <w:r>
        <w:t xml:space="preserve"> che ogni volta che ci capita, fosse anche per un sorpasso senza freccia</w:t>
      </w:r>
      <w:r w:rsidR="00C345E4">
        <w:t>,</w:t>
      </w:r>
      <w:r>
        <w:t xml:space="preserve"> ci sentiamo dire – quando non fare – di tutto e che, di tutto diciamo all’altro per una sua infrazione, morale, legale, formale, sostanziale. </w:t>
      </w:r>
      <w:r w:rsidR="00B21379">
        <w:t>Dalle strette feritoie dell’ego l’altro è sempre un nemico.</w:t>
      </w:r>
      <w:r w:rsidR="00B21379">
        <w:t xml:space="preserve"> E come tale, è sempre giusto dargli contro.</w:t>
      </w:r>
    </w:p>
    <w:p w:rsidR="009D3E2D" w:rsidRDefault="00F90BF6" w:rsidP="008B2881">
      <w:pPr>
        <w:ind w:firstLine="284"/>
      </w:pPr>
      <w:r>
        <w:t xml:space="preserve">Nonostante il segreto </w:t>
      </w:r>
      <w:r w:rsidR="00537B65">
        <w:t xml:space="preserve">che </w:t>
      </w:r>
      <w:r w:rsidR="00537B65" w:rsidRPr="00537B65">
        <w:rPr>
          <w:i/>
          <w:iCs/>
        </w:rPr>
        <w:t>gli altri sono dei noi in altro tempo-spazio e modo</w:t>
      </w:r>
      <w:r w:rsidR="00537B65">
        <w:t xml:space="preserve">, </w:t>
      </w:r>
      <w:r>
        <w:t xml:space="preserve">banalmente </w:t>
      </w:r>
      <w:r w:rsidR="00537B65">
        <w:t xml:space="preserve">si </w:t>
      </w:r>
      <w:r>
        <w:t>svel</w:t>
      </w:r>
      <w:r w:rsidR="00537B65">
        <w:t>i</w:t>
      </w:r>
      <w:r>
        <w:t xml:space="preserve"> in corrispondenza dell</w:t>
      </w:r>
      <w:r w:rsidR="00537B65">
        <w:t xml:space="preserve">’opportuna </w:t>
      </w:r>
      <w:r>
        <w:t xml:space="preserve">consapevolezza, prima di raggiungerla i nostri simili </w:t>
      </w:r>
      <w:r w:rsidR="00537B65">
        <w:t xml:space="preserve">sono altro, tutt’altro </w:t>
      </w:r>
      <w:r w:rsidR="001042FD">
        <w:t>da</w:t>
      </w:r>
      <w:r w:rsidR="00537B65">
        <w:t xml:space="preserve"> noi</w:t>
      </w:r>
      <w:r w:rsidR="001042FD">
        <w:t>, che noi</w:t>
      </w:r>
      <w:r w:rsidR="00537B65">
        <w:t xml:space="preserve">. </w:t>
      </w:r>
    </w:p>
    <w:p w:rsidR="00D03255" w:rsidRDefault="00D03255" w:rsidP="008B2881">
      <w:pPr>
        <w:ind w:firstLine="284"/>
      </w:pPr>
      <w:r>
        <w:t xml:space="preserve">Sarebbe interessante, in quanto rivelatore, </w:t>
      </w:r>
      <w:r w:rsidR="00AA15BF">
        <w:t xml:space="preserve">conoscere </w:t>
      </w:r>
      <w:r>
        <w:t xml:space="preserve">quante persone nel loro intimo si siano confrontate con </w:t>
      </w:r>
      <w:r w:rsidR="001E792E">
        <w:t>l’</w:t>
      </w:r>
      <w:r>
        <w:t>identi</w:t>
      </w:r>
      <w:r w:rsidR="00537B65">
        <w:t>cità con l’altro</w:t>
      </w:r>
      <w:r>
        <w:t xml:space="preserve">, con il riconoscere che quanto fatto al Mottarone da alcuni uomini è identico a quanto abbiamo fatto e faremo noi in circostanze di pari valore. </w:t>
      </w:r>
      <w:r w:rsidR="00537B65">
        <w:t xml:space="preserve">Non </w:t>
      </w:r>
      <w:r w:rsidR="001E792E">
        <w:t>necessariamente</w:t>
      </w:r>
      <w:r w:rsidR="00537B65">
        <w:t xml:space="preserve"> in termini quantitativi ma certamente qualitativi. Chi di noi, consapevole di possibili eventualità</w:t>
      </w:r>
      <w:r w:rsidR="001E792E">
        <w:t xml:space="preserve"> sconvenienti</w:t>
      </w:r>
      <w:r w:rsidR="00537B65">
        <w:t xml:space="preserve">, non si è preso </w:t>
      </w:r>
      <w:r w:rsidR="001E792E">
        <w:t xml:space="preserve">qualche </w:t>
      </w:r>
      <w:r w:rsidR="00537B65">
        <w:t>rischio</w:t>
      </w:r>
      <w:r w:rsidR="008B2881">
        <w:t xml:space="preserve"> adottando scelte che le </w:t>
      </w:r>
      <w:r w:rsidR="001E792E">
        <w:t>implicavano</w:t>
      </w:r>
      <w:r w:rsidR="008B2881">
        <w:t xml:space="preserve">? </w:t>
      </w:r>
      <w:r>
        <w:t xml:space="preserve">Nessun genitore </w:t>
      </w:r>
      <w:r w:rsidR="00C345E4">
        <w:t>h</w:t>
      </w:r>
      <w:r>
        <w:t xml:space="preserve">a </w:t>
      </w:r>
      <w:r w:rsidR="001E792E">
        <w:t xml:space="preserve">mai </w:t>
      </w:r>
      <w:r>
        <w:t>portato in macchina il bimbo slegato</w:t>
      </w:r>
      <w:r w:rsidR="001E792E">
        <w:t>?</w:t>
      </w:r>
      <w:r>
        <w:t xml:space="preserve"> “</w:t>
      </w:r>
      <w:r w:rsidR="001E792E">
        <w:t>E</w:t>
      </w:r>
      <w:r>
        <w:t>ra so</w:t>
      </w:r>
      <w:r w:rsidR="00C345E4">
        <w:t>l</w:t>
      </w:r>
      <w:r>
        <w:t>o fino lì” disse poi l’imputato per omicidio colposo</w:t>
      </w:r>
      <w:r w:rsidR="001E792E">
        <w:t>.</w:t>
      </w:r>
      <w:r>
        <w:t xml:space="preserve"> Nessuno </w:t>
      </w:r>
      <w:r w:rsidR="001E792E">
        <w:t>ha</w:t>
      </w:r>
      <w:r>
        <w:t xml:space="preserve"> mai passato </w:t>
      </w:r>
      <w:r w:rsidR="001E792E">
        <w:t xml:space="preserve">un semaforo </w:t>
      </w:r>
      <w:r>
        <w:t xml:space="preserve">con la prima fazione di secondo del </w:t>
      </w:r>
      <w:r w:rsidRPr="00D03255">
        <w:rPr>
          <w:i/>
          <w:iCs/>
        </w:rPr>
        <w:t>rosso</w:t>
      </w:r>
      <w:r>
        <w:t xml:space="preserve">? Chi ha mai impedito ai bimbi di prendere l’ascensore soli? L’elenco non solo è senza fine ma è utile ognuno lo </w:t>
      </w:r>
      <w:r w:rsidR="001E792E">
        <w:t>annoti</w:t>
      </w:r>
      <w:r>
        <w:t xml:space="preserve"> secondo esperienza e immaginazione. L’esercizio, se motivato da aneliti evolutivi, rischia di essere utile, rischia di migliorare le relazioni, la società.</w:t>
      </w:r>
      <w:r w:rsidR="008B2881">
        <w:t xml:space="preserve"> Rischia di realizzare tolleranza autentica, libera da manierismi moralistici e ideologici.</w:t>
      </w:r>
      <w:r w:rsidR="001E792E">
        <w:t xml:space="preserve"> Rischia di favorire la presa di coscienza delle identicità che sono in noi.</w:t>
      </w:r>
    </w:p>
    <w:p w:rsidR="00D03255" w:rsidRDefault="008B2881" w:rsidP="008B2881">
      <w:pPr>
        <w:ind w:firstLine="284"/>
      </w:pPr>
      <w:r>
        <w:t xml:space="preserve">Consapevoli del comune comportamento tra gli uomini, </w:t>
      </w:r>
      <w:r w:rsidR="00D03255">
        <w:t>insieme allo sconcerto per l’evento</w:t>
      </w:r>
      <w:r w:rsidR="001E792E">
        <w:t xml:space="preserve"> della funivia</w:t>
      </w:r>
      <w:r w:rsidR="00D03255">
        <w:t xml:space="preserve">, </w:t>
      </w:r>
      <w:r>
        <w:t xml:space="preserve">avremmo anche </w:t>
      </w:r>
      <w:r w:rsidR="00D03255">
        <w:t xml:space="preserve">sentito rinvenire le occasioni in cui le nostre scelte </w:t>
      </w:r>
      <w:r w:rsidR="001E792E">
        <w:t>passate e future,</w:t>
      </w:r>
      <w:r w:rsidR="00D03255">
        <w:t xml:space="preserve"> rispetta</w:t>
      </w:r>
      <w:r w:rsidR="001E792E">
        <w:t>vano</w:t>
      </w:r>
      <w:r w:rsidR="00D03255">
        <w:t xml:space="preserve"> </w:t>
      </w:r>
      <w:r w:rsidR="001E792E">
        <w:t xml:space="preserve">e rispetteranno </w:t>
      </w:r>
      <w:r w:rsidR="00D03255">
        <w:t xml:space="preserve">la medesima logica: </w:t>
      </w:r>
      <w:r w:rsidR="00D03255" w:rsidRPr="008B2881">
        <w:rPr>
          <w:i/>
          <w:iCs/>
        </w:rPr>
        <w:t>prendi il rischio tanto non capiterà proprio stavolta</w:t>
      </w:r>
      <w:r w:rsidR="00D03255">
        <w:t xml:space="preserve">. </w:t>
      </w:r>
    </w:p>
    <w:p w:rsidR="000625AF" w:rsidRDefault="001E792E" w:rsidP="000625AF">
      <w:pPr>
        <w:ind w:firstLine="284"/>
      </w:pPr>
      <w:r>
        <w:t>Nonostante i fatti e astraendoci da questi, n</w:t>
      </w:r>
      <w:r w:rsidR="00D03255">
        <w:t>on è logica ottusa. È invece creativa</w:t>
      </w:r>
      <w:r w:rsidR="002A7FCA">
        <w:t xml:space="preserve">, della vita. Solo un certo bigottismo </w:t>
      </w:r>
      <w:r w:rsidR="008B2881">
        <w:t xml:space="preserve">de </w:t>
      </w:r>
      <w:r w:rsidR="008B2881" w:rsidRPr="008B2881">
        <w:rPr>
          <w:i/>
          <w:iCs/>
        </w:rPr>
        <w:t>gli altri sono altri</w:t>
      </w:r>
      <w:r w:rsidR="008B2881">
        <w:t xml:space="preserve">, </w:t>
      </w:r>
      <w:r w:rsidR="002A7FCA">
        <w:t>la vuole relegare tra le disdicevoli, la vuole chiamare follia e disinteresse per la vita.</w:t>
      </w:r>
      <w:r w:rsidR="00B7272C">
        <w:t xml:space="preserve"> </w:t>
      </w:r>
      <w:r w:rsidR="000625AF">
        <w:t>Si tratta di una posizione che deriva da una concezione del reale e della vita di tipo amministrativo, in costante ricerca di certezze. Ma la</w:t>
      </w:r>
      <w:r w:rsidR="008B2881" w:rsidRPr="008B2881">
        <w:t xml:space="preserve"> permanente ricerca di sicurezza</w:t>
      </w:r>
      <w:r w:rsidR="008B2881">
        <w:t>,</w:t>
      </w:r>
      <w:r w:rsidR="008B2881">
        <w:rPr>
          <w:b/>
          <w:bCs/>
        </w:rPr>
        <w:t xml:space="preserve"> </w:t>
      </w:r>
      <w:r w:rsidR="00B7272C">
        <w:t xml:space="preserve">della </w:t>
      </w:r>
      <w:proofErr w:type="spellStart"/>
      <w:r w:rsidR="001A6604" w:rsidRPr="001A6604">
        <w:rPr>
          <w:rStyle w:val="Enfasigrassetto"/>
          <w:b w:val="0"/>
          <w:bCs w:val="0"/>
          <w:i/>
          <w:iCs/>
        </w:rPr>
        <w:t>société</w:t>
      </w:r>
      <w:proofErr w:type="spellEnd"/>
      <w:r w:rsidR="001A6604" w:rsidRPr="001A6604">
        <w:rPr>
          <w:b/>
          <w:bCs/>
          <w:i/>
          <w:iCs/>
        </w:rPr>
        <w:t xml:space="preserve"> </w:t>
      </w:r>
      <w:proofErr w:type="spellStart"/>
      <w:r w:rsidR="001A6604" w:rsidRPr="001A6604">
        <w:rPr>
          <w:rStyle w:val="Enfasigrassetto"/>
          <w:b w:val="0"/>
          <w:bCs w:val="0"/>
          <w:i/>
          <w:iCs/>
        </w:rPr>
        <w:t>sécuritaire</w:t>
      </w:r>
      <w:proofErr w:type="spellEnd"/>
      <w:r w:rsidR="001A6604">
        <w:t xml:space="preserve"> </w:t>
      </w:r>
      <w:r w:rsidR="00B7272C">
        <w:t>ci porta lontano dall’eros, dalla passione, dall’esplorazione, da noi</w:t>
      </w:r>
      <w:r w:rsidR="000625AF">
        <w:t>, da una vita vissuta a sostituire quella ripetuta</w:t>
      </w:r>
      <w:r w:rsidR="00B7272C">
        <w:t xml:space="preserve">. </w:t>
      </w:r>
      <w:r w:rsidR="000625AF">
        <w:t xml:space="preserve">Originale </w:t>
      </w:r>
      <w:r w:rsidR="000625AF" w:rsidRPr="000625AF">
        <w:rPr>
          <w:i/>
          <w:iCs/>
        </w:rPr>
        <w:t>contro</w:t>
      </w:r>
      <w:r w:rsidR="000625AF">
        <w:t xml:space="preserve"> fotocopia. La paura ci estranea d</w:t>
      </w:r>
      <w:r w:rsidR="00B7272C">
        <w:t>alla capacità di stare al mondo,</w:t>
      </w:r>
      <w:r w:rsidR="000625AF">
        <w:t xml:space="preserve"> inteso </w:t>
      </w:r>
      <w:r w:rsidR="000625AF">
        <w:t>come relazione con l’infinito, col mistero, con l’insospettato</w:t>
      </w:r>
      <w:r w:rsidR="000625AF">
        <w:t xml:space="preserve"> e non </w:t>
      </w:r>
      <w:r w:rsidR="00B7272C">
        <w:t xml:space="preserve">come </w:t>
      </w:r>
      <w:r w:rsidR="008B2881">
        <w:t xml:space="preserve">un insieme di </w:t>
      </w:r>
      <w:r w:rsidR="00B7272C">
        <w:t xml:space="preserve">norme registrate e numerate. </w:t>
      </w:r>
    </w:p>
    <w:p w:rsidR="00497AD8" w:rsidRDefault="00B7272C" w:rsidP="00497AD8">
      <w:pPr>
        <w:ind w:firstLine="284"/>
      </w:pPr>
      <w:r>
        <w:t xml:space="preserve">La </w:t>
      </w:r>
      <w:proofErr w:type="spellStart"/>
      <w:r w:rsidR="008B2881" w:rsidRPr="001A6604">
        <w:rPr>
          <w:rStyle w:val="Enfasigrassetto"/>
          <w:b w:val="0"/>
          <w:bCs w:val="0"/>
          <w:i/>
          <w:iCs/>
        </w:rPr>
        <w:t>société</w:t>
      </w:r>
      <w:proofErr w:type="spellEnd"/>
      <w:r w:rsidR="008B2881" w:rsidRPr="001A6604">
        <w:rPr>
          <w:b/>
          <w:bCs/>
          <w:i/>
          <w:iCs/>
        </w:rPr>
        <w:t xml:space="preserve"> </w:t>
      </w:r>
      <w:proofErr w:type="spellStart"/>
      <w:r w:rsidR="008B2881" w:rsidRPr="001A6604">
        <w:rPr>
          <w:rStyle w:val="Enfasigrassetto"/>
          <w:b w:val="0"/>
          <w:bCs w:val="0"/>
          <w:i/>
          <w:iCs/>
        </w:rPr>
        <w:t>sécuritaire</w:t>
      </w:r>
      <w:proofErr w:type="spellEnd"/>
      <w:r>
        <w:t xml:space="preserve"> è una rete a strascico che ci stringe in </w:t>
      </w:r>
      <w:proofErr w:type="spellStart"/>
      <w:r>
        <w:t>infrastutture</w:t>
      </w:r>
      <w:proofErr w:type="spellEnd"/>
      <w:r>
        <w:t xml:space="preserve"> umane via via più lontane dalle verità della natura, dalle nostre verità. Ci aliena da noi stessi fino a non riconoscere che gli errori dell’altro sono il modello ideale per riconoscere i nostri. Fino a sotterrare la testa piuttosto </w:t>
      </w:r>
      <w:r w:rsidR="008B2881">
        <w:t>di</w:t>
      </w:r>
      <w:r>
        <w:t xml:space="preserve"> </w:t>
      </w:r>
      <w:r w:rsidR="008B2881">
        <w:t>vedere</w:t>
      </w:r>
      <w:r>
        <w:t xml:space="preserve"> </w:t>
      </w:r>
      <w:r w:rsidR="008B2881">
        <w:t xml:space="preserve">che </w:t>
      </w:r>
      <w:r>
        <w:t>le motivazioni che hanno condotto all’inconveniente</w:t>
      </w:r>
      <w:r w:rsidR="008B2881">
        <w:t xml:space="preserve"> altrui,</w:t>
      </w:r>
      <w:r>
        <w:t xml:space="preserve"> sono identiche alle nostre per i nostri pari inconvenienti.</w:t>
      </w:r>
      <w:r w:rsidR="000625AF">
        <w:t xml:space="preserve"> La </w:t>
      </w:r>
      <w:r w:rsidR="00B32EA8">
        <w:t xml:space="preserve">tendenza al </w:t>
      </w:r>
      <w:proofErr w:type="spellStart"/>
      <w:r w:rsidR="00B32EA8">
        <w:t>r</w:t>
      </w:r>
      <w:r>
        <w:t>egolamentarism</w:t>
      </w:r>
      <w:r w:rsidR="008B2881">
        <w:t>o</w:t>
      </w:r>
      <w:proofErr w:type="spellEnd"/>
      <w:r w:rsidR="008B2881">
        <w:t xml:space="preserve"> </w:t>
      </w:r>
      <w:r>
        <w:t xml:space="preserve">come religione alla quale fare appello per </w:t>
      </w:r>
      <w:r w:rsidR="008B2881">
        <w:t xml:space="preserve">migliorare i comportamenti, </w:t>
      </w:r>
      <w:r w:rsidR="000625AF">
        <w:t>è evolutivamente esiziale</w:t>
      </w:r>
      <w:r w:rsidR="001A6604">
        <w:t>.</w:t>
      </w:r>
      <w:r w:rsidR="00B32EA8">
        <w:t xml:space="preserve"> </w:t>
      </w:r>
    </w:p>
    <w:p w:rsidR="00497AD8" w:rsidRDefault="00497AD8" w:rsidP="00497AD8">
      <w:pPr>
        <w:ind w:firstLine="284"/>
      </w:pPr>
      <w:r w:rsidRPr="00497AD8">
        <w:t>“Quando l’ultimo albero sarà stato abbattuto, l’ultimo fiume avvelenato, l’ultimo pesce pescato, l’ultimo animale libero ucciso, vi accorgerete che i soldi non si possono mangiare...” </w:t>
      </w:r>
      <w:r>
        <w:t>Toro Seduto.</w:t>
      </w:r>
    </w:p>
    <w:p w:rsidR="00B32EA8" w:rsidRDefault="000625AF" w:rsidP="00B32EA8">
      <w:pPr>
        <w:ind w:firstLine="284"/>
      </w:pPr>
      <w:r>
        <w:lastRenderedPageBreak/>
        <w:t>Anche stavolta, u</w:t>
      </w:r>
      <w:r w:rsidR="00B32EA8">
        <w:t>n’occasione perduta per una cultura che produca persone compiute, non più ignar</w:t>
      </w:r>
      <w:r>
        <w:t>e</w:t>
      </w:r>
      <w:r w:rsidR="00B32EA8">
        <w:t xml:space="preserve"> di banali segreti.</w:t>
      </w:r>
    </w:p>
    <w:p w:rsidR="00497AD8" w:rsidRDefault="00497AD8" w:rsidP="00B32EA8">
      <w:pPr>
        <w:ind w:firstLine="284"/>
      </w:pPr>
    </w:p>
    <w:sectPr w:rsidR="00497AD8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34"/>
    <w:rsid w:val="000625AF"/>
    <w:rsid w:val="000A42BD"/>
    <w:rsid w:val="001042FD"/>
    <w:rsid w:val="0014547E"/>
    <w:rsid w:val="001A6604"/>
    <w:rsid w:val="001E792E"/>
    <w:rsid w:val="00226BC0"/>
    <w:rsid w:val="00241F34"/>
    <w:rsid w:val="002A7FCA"/>
    <w:rsid w:val="003347BC"/>
    <w:rsid w:val="00355C0F"/>
    <w:rsid w:val="00396B59"/>
    <w:rsid w:val="003D549F"/>
    <w:rsid w:val="00414B70"/>
    <w:rsid w:val="00441E63"/>
    <w:rsid w:val="00475568"/>
    <w:rsid w:val="00497AD8"/>
    <w:rsid w:val="004F65C3"/>
    <w:rsid w:val="00537B65"/>
    <w:rsid w:val="00653051"/>
    <w:rsid w:val="00711976"/>
    <w:rsid w:val="00862D21"/>
    <w:rsid w:val="0086762F"/>
    <w:rsid w:val="008A5991"/>
    <w:rsid w:val="008B2881"/>
    <w:rsid w:val="008B7360"/>
    <w:rsid w:val="009911F0"/>
    <w:rsid w:val="009D3E2D"/>
    <w:rsid w:val="00AA15BF"/>
    <w:rsid w:val="00B21379"/>
    <w:rsid w:val="00B32EA8"/>
    <w:rsid w:val="00B7272C"/>
    <w:rsid w:val="00B75AA0"/>
    <w:rsid w:val="00B76963"/>
    <w:rsid w:val="00B77774"/>
    <w:rsid w:val="00B931A1"/>
    <w:rsid w:val="00C345E4"/>
    <w:rsid w:val="00CC2992"/>
    <w:rsid w:val="00D03255"/>
    <w:rsid w:val="00EC07F1"/>
    <w:rsid w:val="00ED25BA"/>
    <w:rsid w:val="00F26139"/>
    <w:rsid w:val="00F90BF6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E7962"/>
  <w15:chartTrackingRefBased/>
  <w15:docId w15:val="{09E6AB41-284B-6747-8291-0B8807F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A6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21</cp:revision>
  <cp:lastPrinted>2021-06-13T12:03:00Z</cp:lastPrinted>
  <dcterms:created xsi:type="dcterms:W3CDTF">2021-06-13T07:01:00Z</dcterms:created>
  <dcterms:modified xsi:type="dcterms:W3CDTF">2021-06-14T08:19:00Z</dcterms:modified>
</cp:coreProperties>
</file>